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8FA71" w14:textId="710AE33E" w:rsidR="007C28C7" w:rsidRDefault="007C28C7" w:rsidP="007C28C7">
      <w:pPr>
        <w:jc w:val="right"/>
      </w:pPr>
      <w:r>
        <w:rPr>
          <w:rFonts w:hint="eastAsia"/>
        </w:rPr>
        <w:t>202</w:t>
      </w:r>
      <w:r w:rsidR="00436408">
        <w:rPr>
          <w:rFonts w:hint="eastAsia"/>
        </w:rPr>
        <w:t>4</w:t>
      </w:r>
      <w:r>
        <w:rPr>
          <w:rFonts w:hint="eastAsia"/>
        </w:rPr>
        <w:t>年</w:t>
      </w:r>
      <w:r w:rsidR="001F3D14">
        <w:rPr>
          <w:rFonts w:hint="eastAsia"/>
        </w:rPr>
        <w:t>11</w:t>
      </w:r>
      <w:r>
        <w:rPr>
          <w:rFonts w:hint="eastAsia"/>
        </w:rPr>
        <w:t>月吉日</w:t>
      </w:r>
    </w:p>
    <w:p w14:paraId="3B0C9772" w14:textId="77777777" w:rsidR="007C28C7" w:rsidRDefault="007C28C7" w:rsidP="007C28C7">
      <w:r>
        <w:rPr>
          <w:rFonts w:hint="eastAsia"/>
        </w:rPr>
        <w:t>すおうの会会員各位</w:t>
      </w:r>
    </w:p>
    <w:p w14:paraId="6D1AB472" w14:textId="77777777" w:rsidR="007C28C7" w:rsidRDefault="007C28C7" w:rsidP="007C28C7"/>
    <w:p w14:paraId="348976EC" w14:textId="77777777" w:rsidR="007C28C7" w:rsidRPr="00D93606" w:rsidRDefault="007C28C7" w:rsidP="007C28C7">
      <w:pPr>
        <w:jc w:val="center"/>
        <w:rPr>
          <w:sz w:val="24"/>
          <w:szCs w:val="24"/>
        </w:rPr>
      </w:pPr>
      <w:r w:rsidRPr="00D93606">
        <w:rPr>
          <w:rFonts w:hint="eastAsia"/>
          <w:sz w:val="24"/>
          <w:szCs w:val="24"/>
        </w:rPr>
        <w:t>「すおうの会」キャリアサポート講演会のお知らせ</w:t>
      </w:r>
    </w:p>
    <w:p w14:paraId="18A3F8CE" w14:textId="77777777" w:rsidR="007C28C7" w:rsidRPr="00266D09" w:rsidRDefault="007C28C7" w:rsidP="007C28C7">
      <w:pPr>
        <w:jc w:val="center"/>
      </w:pPr>
    </w:p>
    <w:p w14:paraId="658CABBC" w14:textId="77777777" w:rsidR="007C28C7" w:rsidRDefault="007C28C7" w:rsidP="007C28C7">
      <w:pPr>
        <w:wordWrap w:val="0"/>
        <w:jc w:val="right"/>
      </w:pPr>
      <w:r>
        <w:rPr>
          <w:rFonts w:hint="eastAsia"/>
        </w:rPr>
        <w:t>すおうの会会長　亀井　佑子</w:t>
      </w:r>
    </w:p>
    <w:p w14:paraId="60A52E47" w14:textId="77777777" w:rsidR="007C28C7" w:rsidRDefault="007C28C7" w:rsidP="007C28C7"/>
    <w:p w14:paraId="3BED319C" w14:textId="5908898F" w:rsidR="007C28C7" w:rsidRDefault="007C28C7" w:rsidP="007C28C7">
      <w:r>
        <w:rPr>
          <w:rFonts w:hint="eastAsia"/>
        </w:rPr>
        <w:t xml:space="preserve">  </w:t>
      </w:r>
      <w:r w:rsidR="00834A02">
        <w:rPr>
          <w:rFonts w:hint="eastAsia"/>
        </w:rPr>
        <w:t>晩秋</w:t>
      </w:r>
      <w:r>
        <w:rPr>
          <w:rFonts w:hint="eastAsia"/>
        </w:rPr>
        <w:t>の候、皆様におかれましては如何お過ごしでしょうか。</w:t>
      </w:r>
    </w:p>
    <w:p w14:paraId="15950305" w14:textId="65B2640C" w:rsidR="007C28C7" w:rsidRDefault="00436408" w:rsidP="007C28C7">
      <w:pPr>
        <w:ind w:firstLineChars="100" w:firstLine="210"/>
      </w:pPr>
      <w:r>
        <w:rPr>
          <w:rFonts w:hint="eastAsia"/>
        </w:rPr>
        <w:t>令和</w:t>
      </w:r>
      <w:r>
        <w:rPr>
          <w:rFonts w:hint="eastAsia"/>
        </w:rPr>
        <w:t>6</w:t>
      </w:r>
      <w:r>
        <w:rPr>
          <w:rFonts w:hint="eastAsia"/>
        </w:rPr>
        <w:t>（</w:t>
      </w:r>
      <w:r w:rsidR="007C28C7">
        <w:rPr>
          <w:rFonts w:hint="eastAsia"/>
        </w:rPr>
        <w:t>202</w:t>
      </w:r>
      <w:r>
        <w:rPr>
          <w:rFonts w:hint="eastAsia"/>
        </w:rPr>
        <w:t>4</w:t>
      </w:r>
      <w:r>
        <w:rPr>
          <w:rFonts w:hint="eastAsia"/>
        </w:rPr>
        <w:t>）</w:t>
      </w:r>
      <w:r w:rsidR="007C28C7">
        <w:rPr>
          <w:rFonts w:hint="eastAsia"/>
        </w:rPr>
        <w:t>年度のキャリアサポート講演会を、下記のとおり開催します。</w:t>
      </w:r>
    </w:p>
    <w:p w14:paraId="10A18606" w14:textId="77777777" w:rsidR="007C28C7" w:rsidRDefault="007C28C7" w:rsidP="007C28C7">
      <w:pPr>
        <w:ind w:firstLineChars="100" w:firstLine="210"/>
      </w:pPr>
      <w:r>
        <w:rPr>
          <w:rFonts w:hint="eastAsia"/>
        </w:rPr>
        <w:t>キャリアサポート講演会は、お茶の水女子大学の学生を対象に、各界で活躍する卒業生からその仕事の内容、やりがい等についてお話しいただき、学生の職業選択やキャリア形成に役立てていただくという趣旨で行われており、すおうの会が後援しています。</w:t>
      </w:r>
    </w:p>
    <w:p w14:paraId="1F9F584B" w14:textId="7BD7D62E" w:rsidR="007C28C7" w:rsidRPr="003550BF" w:rsidRDefault="007C28C7" w:rsidP="007C28C7">
      <w:pPr>
        <w:spacing w:line="300" w:lineRule="exact"/>
        <w:ind w:firstLineChars="100" w:firstLine="210"/>
        <w:jc w:val="left"/>
      </w:pPr>
      <w:r w:rsidRPr="001A31EB">
        <w:rPr>
          <w:rFonts w:hint="eastAsia"/>
        </w:rPr>
        <w:t>今年度は、</w:t>
      </w:r>
      <w:r w:rsidR="00436408">
        <w:rPr>
          <w:rFonts w:hint="eastAsia"/>
          <w:sz w:val="22"/>
        </w:rPr>
        <w:t>株式会社パーソナルデザイン代表取締役</w:t>
      </w:r>
      <w:r>
        <w:rPr>
          <w:rFonts w:ascii="inherit" w:eastAsia="Yu Gothic" w:hAnsi="inherit" w:hint="eastAsia"/>
          <w:color w:val="242424"/>
          <w:bdr w:val="none" w:sz="0" w:space="0" w:color="auto" w:frame="1"/>
        </w:rPr>
        <w:t>の</w:t>
      </w:r>
      <w:r w:rsidR="00436408" w:rsidRPr="00762773">
        <w:rPr>
          <w:rFonts w:hint="eastAsia"/>
          <w:sz w:val="22"/>
        </w:rPr>
        <w:t>唐澤理恵</w:t>
      </w:r>
      <w:r w:rsidR="00436408">
        <w:rPr>
          <w:rFonts w:hint="eastAsia"/>
          <w:lang w:eastAsia="zh-TW"/>
        </w:rPr>
        <w:t>氏</w:t>
      </w:r>
      <w:r w:rsidRPr="001A31EB">
        <w:rPr>
          <w:rFonts w:hint="eastAsia"/>
        </w:rPr>
        <w:t>に講師をお願</w:t>
      </w:r>
      <w:r w:rsidRPr="003550BF">
        <w:rPr>
          <w:rFonts w:hint="eastAsia"/>
        </w:rPr>
        <w:t>い</w:t>
      </w:r>
      <w:r w:rsidR="00497D81" w:rsidRPr="003550BF">
        <w:rPr>
          <w:rFonts w:hint="eastAsia"/>
        </w:rPr>
        <w:t>いた</w:t>
      </w:r>
      <w:r w:rsidRPr="003550BF">
        <w:rPr>
          <w:rFonts w:hint="eastAsia"/>
        </w:rPr>
        <w:t>しました。</w:t>
      </w:r>
    </w:p>
    <w:p w14:paraId="0EFFB903" w14:textId="23FE737B" w:rsidR="00AE60F8" w:rsidRPr="00AE60F8" w:rsidRDefault="00AE60F8" w:rsidP="00AE60F8">
      <w:pPr>
        <w:ind w:firstLineChars="100" w:firstLine="210"/>
        <w:rPr>
          <w:sz w:val="22"/>
        </w:rPr>
      </w:pPr>
      <w:r>
        <w:rPr>
          <w:rFonts w:hint="eastAsia"/>
        </w:rPr>
        <w:t>唐澤</w:t>
      </w:r>
      <w:r w:rsidR="007C28C7" w:rsidRPr="003550BF">
        <w:rPr>
          <w:rFonts w:hint="eastAsia"/>
        </w:rPr>
        <w:t>氏は、昭和</w:t>
      </w:r>
      <w:r w:rsidR="007C28C7" w:rsidRPr="003550BF">
        <w:rPr>
          <w:rFonts w:hint="eastAsia"/>
        </w:rPr>
        <w:t>6</w:t>
      </w:r>
      <w:r w:rsidR="00436408">
        <w:rPr>
          <w:rFonts w:hint="eastAsia"/>
        </w:rPr>
        <w:t>0</w:t>
      </w:r>
      <w:r w:rsidR="007C28C7" w:rsidRPr="003550BF">
        <w:rPr>
          <w:rFonts w:hint="eastAsia"/>
        </w:rPr>
        <w:t>年にお茶の水女子大学家政学部</w:t>
      </w:r>
      <w:r w:rsidR="007C28C7" w:rsidRPr="003550BF">
        <w:t>被服学科</w:t>
      </w:r>
      <w:r w:rsidR="007C28C7" w:rsidRPr="003550BF">
        <w:rPr>
          <w:rFonts w:hint="eastAsia"/>
        </w:rPr>
        <w:t>を卒業後、</w:t>
      </w:r>
      <w:r>
        <w:rPr>
          <w:rFonts w:hint="eastAsia"/>
        </w:rPr>
        <w:t>民間企業に勤務された後、</w:t>
      </w:r>
      <w:r>
        <w:rPr>
          <w:rFonts w:hint="eastAsia"/>
          <w:sz w:val="22"/>
        </w:rPr>
        <w:t>株式会社パーソナルデザインの</w:t>
      </w:r>
      <w:r>
        <w:rPr>
          <w:rFonts w:hint="eastAsia"/>
        </w:rPr>
        <w:t>経営者として活躍し、政治家としてのキャリアも歩み始めていらっしゃいます。</w:t>
      </w:r>
      <w:r w:rsidRPr="00AE60F8">
        <w:rPr>
          <w:rFonts w:hint="eastAsia"/>
          <w:sz w:val="22"/>
        </w:rPr>
        <w:t>政治家・企業トップの記者発表・記者会見におけるメディアトレーニングやコンサルティングのほか、多くの企業や団体で経営者・管理職、広報および営業社員を対象にした自己表現研修を実施する傍ら、早稲田大学・九州大学・お茶の水女子大学・桐朋学園など多くの大学で非常勤講師も務め</w:t>
      </w:r>
      <w:r>
        <w:rPr>
          <w:rFonts w:hint="eastAsia"/>
          <w:sz w:val="22"/>
        </w:rPr>
        <w:t>ていらっしゃいます。</w:t>
      </w:r>
      <w:r w:rsidRPr="00AE60F8">
        <w:rPr>
          <w:rFonts w:hint="eastAsia"/>
          <w:sz w:val="22"/>
        </w:rPr>
        <w:t>イメージコンサルティングの草分けとして、多くのビジネスパーソンのヘアスタイル、服装、話し方などの自己表現を指南、その変貌ぶりに定評があ</w:t>
      </w:r>
      <w:r>
        <w:rPr>
          <w:rFonts w:hint="eastAsia"/>
          <w:sz w:val="22"/>
        </w:rPr>
        <w:t>ります</w:t>
      </w:r>
      <w:r w:rsidRPr="00AE60F8">
        <w:rPr>
          <w:rFonts w:hint="eastAsia"/>
          <w:sz w:val="22"/>
        </w:rPr>
        <w:t>。</w:t>
      </w:r>
    </w:p>
    <w:p w14:paraId="1D2FF01C" w14:textId="19A543EB" w:rsidR="00497D81" w:rsidRDefault="007C28C7" w:rsidP="007C28C7">
      <w:pPr>
        <w:pStyle w:val="ac"/>
        <w:spacing w:line="300" w:lineRule="exact"/>
        <w:ind w:firstLineChars="100" w:firstLine="220"/>
        <w:rPr>
          <w:sz w:val="22"/>
          <w:szCs w:val="28"/>
        </w:rPr>
      </w:pPr>
      <w:r w:rsidRPr="00B718B9">
        <w:rPr>
          <w:rFonts w:hint="eastAsia"/>
          <w:sz w:val="22"/>
          <w:szCs w:val="28"/>
        </w:rPr>
        <w:t>当日の講義は</w:t>
      </w:r>
      <w:r w:rsidR="00AE60F8">
        <w:rPr>
          <w:rFonts w:hint="eastAsia"/>
          <w:sz w:val="22"/>
          <w:szCs w:val="28"/>
        </w:rPr>
        <w:t>遠隔で</w:t>
      </w:r>
      <w:r w:rsidRPr="00B718B9">
        <w:rPr>
          <w:rFonts w:hint="eastAsia"/>
          <w:sz w:val="22"/>
          <w:szCs w:val="28"/>
        </w:rPr>
        <w:t>実施</w:t>
      </w:r>
      <w:r w:rsidR="00AE60F8">
        <w:rPr>
          <w:rFonts w:hint="eastAsia"/>
          <w:sz w:val="22"/>
          <w:szCs w:val="28"/>
        </w:rPr>
        <w:t>する予定です。</w:t>
      </w:r>
    </w:p>
    <w:p w14:paraId="2FEA6EE6" w14:textId="3DC72DAC" w:rsidR="007C28C7" w:rsidRPr="00B718B9" w:rsidRDefault="007C28C7" w:rsidP="007C28C7">
      <w:pPr>
        <w:pStyle w:val="ac"/>
        <w:spacing w:line="300" w:lineRule="exact"/>
        <w:ind w:firstLineChars="100" w:firstLine="220"/>
        <w:rPr>
          <w:sz w:val="22"/>
          <w:szCs w:val="28"/>
        </w:rPr>
      </w:pPr>
      <w:r w:rsidRPr="00B718B9">
        <w:rPr>
          <w:rFonts w:hint="eastAsia"/>
          <w:sz w:val="22"/>
          <w:szCs w:val="28"/>
        </w:rPr>
        <w:t>参加ご希望の方は、下記よりお申し込みください。</w:t>
      </w:r>
    </w:p>
    <w:p w14:paraId="4FAD2AC5" w14:textId="77777777" w:rsidR="007C28C7" w:rsidRPr="00156828" w:rsidRDefault="007C28C7" w:rsidP="007C28C7">
      <w:pPr>
        <w:ind w:firstLineChars="100" w:firstLine="210"/>
      </w:pPr>
    </w:p>
    <w:p w14:paraId="414EB0C4" w14:textId="77777777" w:rsidR="007C28C7" w:rsidRDefault="007C28C7" w:rsidP="007C28C7">
      <w:pPr>
        <w:pStyle w:val="a8"/>
      </w:pPr>
      <w:r>
        <w:rPr>
          <w:rFonts w:hint="eastAsia"/>
        </w:rPr>
        <w:t>記</w:t>
      </w:r>
    </w:p>
    <w:p w14:paraId="02E029F2" w14:textId="77777777" w:rsidR="007C28C7" w:rsidRPr="00D20050" w:rsidRDefault="007C28C7" w:rsidP="007C28C7"/>
    <w:p w14:paraId="6CB5DB1D" w14:textId="59FB07EB" w:rsidR="007C28C7" w:rsidRDefault="007C28C7" w:rsidP="007C28C7">
      <w:pPr>
        <w:spacing w:line="300" w:lineRule="exact"/>
        <w:ind w:firstLineChars="100" w:firstLine="214"/>
      </w:pPr>
      <w:r w:rsidRPr="00A37D1D">
        <w:rPr>
          <w:rFonts w:hint="eastAsia"/>
          <w:b/>
        </w:rPr>
        <w:t>題　目</w:t>
      </w:r>
      <w:r>
        <w:rPr>
          <w:rFonts w:hint="eastAsia"/>
        </w:rPr>
        <w:t xml:space="preserve">　　：</w:t>
      </w:r>
      <w:r w:rsidR="00436408">
        <w:rPr>
          <w:rFonts w:hint="eastAsia"/>
        </w:rPr>
        <w:t>サラリーマンから経営者へ、そして政治への道</w:t>
      </w:r>
    </w:p>
    <w:p w14:paraId="17A3DC34" w14:textId="183E99B7" w:rsidR="007C28C7" w:rsidRDefault="007C28C7" w:rsidP="007C28C7">
      <w:pPr>
        <w:spacing w:line="300" w:lineRule="exact"/>
        <w:ind w:firstLineChars="100" w:firstLine="214"/>
      </w:pPr>
      <w:r w:rsidRPr="00A37D1D">
        <w:rPr>
          <w:rFonts w:hint="eastAsia"/>
          <w:b/>
        </w:rPr>
        <w:t xml:space="preserve">日　時　</w:t>
      </w:r>
      <w:r>
        <w:rPr>
          <w:rFonts w:hint="eastAsia"/>
          <w:b/>
        </w:rPr>
        <w:t xml:space="preserve">　</w:t>
      </w:r>
      <w:r>
        <w:rPr>
          <w:rFonts w:hint="eastAsia"/>
        </w:rPr>
        <w:t>：</w:t>
      </w:r>
      <w:r>
        <w:rPr>
          <w:rFonts w:hint="eastAsia"/>
          <w:lang w:eastAsia="zh-TW"/>
        </w:rPr>
        <w:t>令和</w:t>
      </w:r>
      <w:r w:rsidR="008F44E2">
        <w:rPr>
          <w:rFonts w:hint="eastAsia"/>
        </w:rPr>
        <w:t>６</w:t>
      </w:r>
      <w:r>
        <w:rPr>
          <w:rFonts w:hint="eastAsia"/>
          <w:lang w:eastAsia="zh-TW"/>
        </w:rPr>
        <w:t>年</w:t>
      </w:r>
      <w:r>
        <w:rPr>
          <w:rFonts w:hint="eastAsia"/>
        </w:rPr>
        <w:t>12</w:t>
      </w:r>
      <w:r>
        <w:rPr>
          <w:rFonts w:hint="eastAsia"/>
          <w:lang w:eastAsia="zh-TW"/>
        </w:rPr>
        <w:t>月</w:t>
      </w:r>
      <w:r w:rsidR="00436408">
        <w:rPr>
          <w:rFonts w:hint="eastAsia"/>
        </w:rPr>
        <w:t>5</w:t>
      </w:r>
      <w:r>
        <w:rPr>
          <w:rFonts w:hint="eastAsia"/>
          <w:lang w:eastAsia="zh-TW"/>
        </w:rPr>
        <w:t>日（</w:t>
      </w:r>
      <w:r>
        <w:rPr>
          <w:rFonts w:hint="eastAsia"/>
        </w:rPr>
        <w:t>木</w:t>
      </w:r>
      <w:r>
        <w:rPr>
          <w:rFonts w:hint="eastAsia"/>
          <w:lang w:eastAsia="zh-TW"/>
        </w:rPr>
        <w:t>）　午後</w:t>
      </w:r>
      <w:r>
        <w:rPr>
          <w:rFonts w:hint="eastAsia"/>
        </w:rPr>
        <w:t>3</w:t>
      </w:r>
      <w:r>
        <w:rPr>
          <w:rFonts w:hint="eastAsia"/>
          <w:lang w:eastAsia="zh-TW"/>
        </w:rPr>
        <w:t>時～</w:t>
      </w:r>
      <w:r>
        <w:rPr>
          <w:rFonts w:hint="eastAsia"/>
          <w:lang w:eastAsia="zh-TW"/>
        </w:rPr>
        <w:t>4</w:t>
      </w:r>
      <w:r>
        <w:rPr>
          <w:rFonts w:hint="eastAsia"/>
          <w:lang w:eastAsia="zh-TW"/>
        </w:rPr>
        <w:t>時</w:t>
      </w:r>
      <w:r>
        <w:rPr>
          <w:rFonts w:hint="eastAsia"/>
        </w:rPr>
        <w:t>30</w:t>
      </w:r>
      <w:r>
        <w:rPr>
          <w:rFonts w:hint="eastAsia"/>
        </w:rPr>
        <w:t>分</w:t>
      </w:r>
    </w:p>
    <w:p w14:paraId="04437A41" w14:textId="6C04F0E0" w:rsidR="007C28C7" w:rsidRPr="001B479C" w:rsidRDefault="007C28C7" w:rsidP="007C28C7">
      <w:pPr>
        <w:spacing w:line="300" w:lineRule="exact"/>
        <w:ind w:firstLineChars="100" w:firstLine="214"/>
      </w:pPr>
      <w:r w:rsidRPr="00A37D1D">
        <w:rPr>
          <w:rFonts w:hint="eastAsia"/>
          <w:b/>
        </w:rPr>
        <w:t xml:space="preserve">講　師　</w:t>
      </w:r>
      <w:r>
        <w:rPr>
          <w:rFonts w:hint="eastAsia"/>
          <w:b/>
        </w:rPr>
        <w:t xml:space="preserve">　</w:t>
      </w:r>
      <w:r>
        <w:rPr>
          <w:rFonts w:hint="eastAsia"/>
          <w:lang w:eastAsia="zh-TW"/>
        </w:rPr>
        <w:t>：</w:t>
      </w:r>
      <w:r w:rsidR="00436408" w:rsidRPr="00762773">
        <w:rPr>
          <w:rFonts w:hint="eastAsia"/>
          <w:sz w:val="22"/>
        </w:rPr>
        <w:t>唐澤理恵</w:t>
      </w:r>
      <w:r>
        <w:rPr>
          <w:rFonts w:hint="eastAsia"/>
          <w:lang w:eastAsia="zh-TW"/>
        </w:rPr>
        <w:t>氏</w:t>
      </w:r>
      <w:r w:rsidRPr="00DE13E5">
        <w:rPr>
          <w:rFonts w:hint="eastAsia"/>
          <w:lang w:eastAsia="zh-TW"/>
        </w:rPr>
        <w:t>（</w:t>
      </w:r>
      <w:r>
        <w:rPr>
          <w:rFonts w:hint="eastAsia"/>
        </w:rPr>
        <w:t>昭和</w:t>
      </w:r>
      <w:r>
        <w:rPr>
          <w:rFonts w:hint="eastAsia"/>
        </w:rPr>
        <w:t>6</w:t>
      </w:r>
      <w:r w:rsidR="00436408">
        <w:rPr>
          <w:rFonts w:hint="eastAsia"/>
        </w:rPr>
        <w:t>0</w:t>
      </w:r>
      <w:r w:rsidRPr="00DE13E5">
        <w:rPr>
          <w:rFonts w:hint="eastAsia"/>
        </w:rPr>
        <w:t>年</w:t>
      </w:r>
      <w:r w:rsidRPr="004673B9">
        <w:rPr>
          <w:rFonts w:hint="eastAsia"/>
        </w:rPr>
        <w:t>被服学科</w:t>
      </w:r>
      <w:r w:rsidRPr="004673B9">
        <w:rPr>
          <w:rFonts w:hint="eastAsia"/>
          <w:lang w:eastAsia="zh-TW"/>
        </w:rPr>
        <w:t>卒</w:t>
      </w:r>
      <w:r w:rsidRPr="00DE13E5">
        <w:rPr>
          <w:rFonts w:hint="eastAsia"/>
          <w:lang w:eastAsia="zh-TW"/>
        </w:rPr>
        <w:t>）</w:t>
      </w:r>
    </w:p>
    <w:p w14:paraId="2BB5CE68" w14:textId="16196694" w:rsidR="007C28C7" w:rsidRDefault="007C28C7" w:rsidP="00436408">
      <w:pPr>
        <w:ind w:firstLineChars="100" w:firstLine="210"/>
      </w:pPr>
      <w:r>
        <w:rPr>
          <w:rFonts w:hint="eastAsia"/>
        </w:rPr>
        <w:t xml:space="preserve">　　　　　　</w:t>
      </w:r>
      <w:r w:rsidR="00436408">
        <w:rPr>
          <w:rFonts w:hint="eastAsia"/>
          <w:sz w:val="22"/>
        </w:rPr>
        <w:t>株式会社パーソナルデザイン代表取締役</w:t>
      </w:r>
    </w:p>
    <w:p w14:paraId="7D123F49" w14:textId="5E5341F2" w:rsidR="00070489" w:rsidRPr="00070489" w:rsidRDefault="007C28C7" w:rsidP="005877B2">
      <w:pPr>
        <w:pStyle w:val="xmsonormal"/>
        <w:shd w:val="clear" w:color="auto" w:fill="FFFFFF"/>
        <w:adjustRightInd w:val="0"/>
        <w:snapToGrid w:val="0"/>
        <w:spacing w:before="0" w:beforeAutospacing="0" w:after="0" w:afterAutospacing="0"/>
        <w:ind w:leftChars="100" w:left="1495" w:hangingChars="600" w:hanging="1285"/>
        <w:jc w:val="both"/>
        <w:rPr>
          <w:rFonts w:asciiTheme="minorHAnsi" w:eastAsiaTheme="minorEastAsia" w:hAnsiTheme="minorHAnsi" w:cstheme="minorBidi"/>
          <w:kern w:val="2"/>
          <w:sz w:val="22"/>
          <w:szCs w:val="22"/>
        </w:rPr>
      </w:pPr>
      <w:r w:rsidRPr="005877B2">
        <w:rPr>
          <w:rFonts w:asciiTheme="minorEastAsia" w:eastAsiaTheme="minorEastAsia" w:hAnsiTheme="minorEastAsia" w:hint="eastAsia"/>
          <w:b/>
          <w:sz w:val="21"/>
          <w:szCs w:val="21"/>
        </w:rPr>
        <w:t xml:space="preserve">講演内容　</w:t>
      </w:r>
      <w:r w:rsidRPr="005877B2">
        <w:rPr>
          <w:rFonts w:asciiTheme="minorHAnsi" w:eastAsiaTheme="minorEastAsia" w:hAnsiTheme="minorHAnsi" w:cstheme="minorBidi" w:hint="eastAsia"/>
          <w:kern w:val="2"/>
          <w:sz w:val="21"/>
          <w:szCs w:val="21"/>
        </w:rPr>
        <w:t>：</w:t>
      </w:r>
      <w:r w:rsidR="00070489" w:rsidRPr="005877B2">
        <w:rPr>
          <w:rFonts w:asciiTheme="minorHAnsi" w:eastAsiaTheme="minorEastAsia" w:hAnsiTheme="minorHAnsi" w:cstheme="minorBidi"/>
          <w:kern w:val="2"/>
          <w:sz w:val="21"/>
          <w:szCs w:val="21"/>
        </w:rPr>
        <w:t>まだ初任給が男女同一ではなかった時代に選んだ男女同一賃金の会社で学ん</w:t>
      </w:r>
      <w:r w:rsidR="00070489" w:rsidRPr="00070489">
        <w:rPr>
          <w:rFonts w:asciiTheme="minorHAnsi" w:eastAsiaTheme="minorEastAsia" w:hAnsiTheme="minorHAnsi" w:cstheme="minorBidi"/>
          <w:kern w:val="2"/>
          <w:sz w:val="22"/>
          <w:szCs w:val="22"/>
        </w:rPr>
        <w:t>だことは、社長になったつもりでサラリーマンでいること。そして、実際に社長への道を歩むことになるが、「つもり」と「実際」の違いを見せつけられる。この日本社会でぶち当たる多くの壁は、政治に目を向けざるを得ないことも体感した。しかし、どこでも必要な能力は、『何とかする力』である。</w:t>
      </w:r>
    </w:p>
    <w:p w14:paraId="78BC277F" w14:textId="4012E1CF" w:rsidR="007C28C7" w:rsidRPr="00070489" w:rsidRDefault="007C28C7" w:rsidP="00070489">
      <w:pPr>
        <w:spacing w:line="300" w:lineRule="exact"/>
        <w:ind w:leftChars="100" w:left="1365" w:hangingChars="550" w:hanging="1155"/>
      </w:pPr>
    </w:p>
    <w:p w14:paraId="0B3D65D5" w14:textId="66C3BD77" w:rsidR="00436408" w:rsidRPr="00A0442C" w:rsidRDefault="00436408" w:rsidP="00436408">
      <w:pPr>
        <w:spacing w:line="300" w:lineRule="exact"/>
        <w:ind w:leftChars="100" w:left="424" w:hangingChars="100" w:hanging="214"/>
      </w:pPr>
      <w:r>
        <w:rPr>
          <w:rFonts w:hint="eastAsia"/>
          <w:b/>
        </w:rPr>
        <w:t>講演方式　：</w:t>
      </w:r>
      <w:r>
        <w:rPr>
          <w:rFonts w:asciiTheme="minorEastAsia" w:hAnsiTheme="minorEastAsia" w:hint="eastAsia"/>
          <w:sz w:val="22"/>
        </w:rPr>
        <w:t>Zoomによる遠隔方式</w:t>
      </w:r>
    </w:p>
    <w:p w14:paraId="65442A6C" w14:textId="5BFA6E27" w:rsidR="007C28C7" w:rsidRPr="00D33310" w:rsidRDefault="007C28C7" w:rsidP="007C28C7">
      <w:pPr>
        <w:spacing w:line="300" w:lineRule="exact"/>
        <w:ind w:firstLineChars="100" w:firstLine="214"/>
      </w:pPr>
      <w:r w:rsidRPr="00A37D1D">
        <w:rPr>
          <w:rFonts w:hint="eastAsia"/>
          <w:b/>
        </w:rPr>
        <w:t>受講対象者</w:t>
      </w:r>
      <w:r w:rsidRPr="00D33310">
        <w:rPr>
          <w:rFonts w:eastAsiaTheme="minorHAnsi" w:hint="eastAsia"/>
        </w:rPr>
        <w:t>：</w:t>
      </w:r>
      <w:r w:rsidR="00AE60F8">
        <w:rPr>
          <w:rFonts w:ascii="MS Mincho" w:eastAsia="MS Mincho" w:hAnsi="MS Mincho" w:cs="MS Mincho" w:hint="eastAsia"/>
        </w:rPr>
        <w:t>すおうの会会員</w:t>
      </w:r>
    </w:p>
    <w:p w14:paraId="031C51AC" w14:textId="77777777" w:rsidR="007C28C7" w:rsidRPr="00D33310" w:rsidRDefault="007C28C7" w:rsidP="007C28C7">
      <w:pPr>
        <w:spacing w:line="340" w:lineRule="exact"/>
        <w:ind w:firstLineChars="100" w:firstLine="214"/>
      </w:pPr>
      <w:r w:rsidRPr="00A37D1D">
        <w:rPr>
          <w:rFonts w:hint="eastAsia"/>
          <w:b/>
        </w:rPr>
        <w:t>参加費</w:t>
      </w:r>
      <w:r w:rsidRPr="00D33310">
        <w:rPr>
          <w:rFonts w:hint="eastAsia"/>
          <w:bCs/>
        </w:rPr>
        <w:t xml:space="preserve">　　</w:t>
      </w:r>
      <w:r w:rsidRPr="00D33310">
        <w:rPr>
          <w:rFonts w:hint="eastAsia"/>
        </w:rPr>
        <w:t>：無料</w:t>
      </w:r>
    </w:p>
    <w:tbl>
      <w:tblPr>
        <w:tblStyle w:val="ad"/>
        <w:tblpPr w:leftFromText="142" w:rightFromText="142" w:vertAnchor="text" w:horzAnchor="margin" w:tblpXSpec="right" w:tblpY="4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tblGrid>
      <w:tr w:rsidR="007C28C7" w14:paraId="74D9EC2B" w14:textId="77777777" w:rsidTr="003E694B">
        <w:trPr>
          <w:trHeight w:val="1523"/>
        </w:trPr>
        <w:tc>
          <w:tcPr>
            <w:tcW w:w="1716" w:type="dxa"/>
            <w:shd w:val="clear" w:color="auto" w:fill="auto"/>
          </w:tcPr>
          <w:p w14:paraId="7075DE31" w14:textId="6A74A513" w:rsidR="007C28C7" w:rsidRDefault="009247C0" w:rsidP="003E694B">
            <w:pPr>
              <w:spacing w:line="20" w:lineRule="exact"/>
              <w:rPr>
                <w:rFonts w:eastAsiaTheme="minorHAnsi"/>
                <w:strike/>
              </w:rPr>
            </w:pPr>
            <w:r w:rsidRPr="009247C0">
              <w:rPr>
                <w:rFonts w:eastAsia="PMingLiU"/>
                <w:noProof/>
                <w:lang w:eastAsia="zh-TW"/>
              </w:rPr>
              <w:drawing>
                <wp:anchor distT="0" distB="0" distL="114300" distR="114300" simplePos="0" relativeHeight="251659264" behindDoc="0" locked="0" layoutInCell="1" allowOverlap="1" wp14:anchorId="486C483F" wp14:editId="3799E2FF">
                  <wp:simplePos x="0" y="0"/>
                  <wp:positionH relativeFrom="column">
                    <wp:posOffset>-8069</wp:posOffset>
                  </wp:positionH>
                  <wp:positionV relativeFrom="paragraph">
                    <wp:posOffset>-27305</wp:posOffset>
                  </wp:positionV>
                  <wp:extent cx="995082" cy="995082"/>
                  <wp:effectExtent l="0" t="0" r="0" b="0"/>
                  <wp:wrapNone/>
                  <wp:docPr id="18829392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93922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5082" cy="995082"/>
                          </a:xfrm>
                          <a:prstGeom prst="rect">
                            <a:avLst/>
                          </a:prstGeom>
                        </pic:spPr>
                      </pic:pic>
                    </a:graphicData>
                  </a:graphic>
                  <wp14:sizeRelH relativeFrom="page">
                    <wp14:pctWidth>0</wp14:pctWidth>
                  </wp14:sizeRelH>
                  <wp14:sizeRelV relativeFrom="page">
                    <wp14:pctHeight>0</wp14:pctHeight>
                  </wp14:sizeRelV>
                </wp:anchor>
              </w:drawing>
            </w:r>
          </w:p>
        </w:tc>
      </w:tr>
    </w:tbl>
    <w:p w14:paraId="674633D1" w14:textId="4F922E02" w:rsidR="007C28C7" w:rsidRPr="00D449D9" w:rsidRDefault="007C28C7" w:rsidP="007C28C7">
      <w:pPr>
        <w:pStyle w:val="Default"/>
        <w:spacing w:line="340" w:lineRule="exact"/>
        <w:ind w:firstLineChars="100" w:firstLine="214"/>
        <w:rPr>
          <w:rFonts w:asciiTheme="minorHAnsi" w:eastAsiaTheme="minorEastAsia" w:cstheme="minorBidi"/>
          <w:color w:val="auto"/>
          <w:kern w:val="2"/>
          <w:sz w:val="21"/>
          <w:szCs w:val="22"/>
        </w:rPr>
      </w:pPr>
      <w:r w:rsidRPr="00A37D1D">
        <w:rPr>
          <w:rFonts w:asciiTheme="minorHAnsi" w:eastAsiaTheme="minorEastAsia" w:cstheme="minorBidi" w:hint="eastAsia"/>
          <w:b/>
          <w:color w:val="auto"/>
          <w:kern w:val="2"/>
          <w:sz w:val="21"/>
          <w:szCs w:val="22"/>
        </w:rPr>
        <w:t>申込方法</w:t>
      </w:r>
      <w:r>
        <w:rPr>
          <w:rFonts w:asciiTheme="minorHAnsi" w:eastAsiaTheme="minorEastAsia" w:cstheme="minorBidi" w:hint="eastAsia"/>
          <w:b/>
          <w:bCs/>
          <w:color w:val="auto"/>
          <w:kern w:val="2"/>
          <w:sz w:val="21"/>
          <w:szCs w:val="22"/>
        </w:rPr>
        <w:t xml:space="preserve">　：</w:t>
      </w:r>
      <w:r w:rsidRPr="004B214A">
        <w:rPr>
          <w:rFonts w:asciiTheme="minorHAnsi" w:eastAsiaTheme="minorEastAsia" w:cstheme="minorBidi" w:hint="eastAsia"/>
          <w:color w:val="auto"/>
          <w:kern w:val="2"/>
          <w:sz w:val="21"/>
          <w:szCs w:val="22"/>
        </w:rPr>
        <w:t>事前登録フォームへは</w:t>
      </w:r>
      <w:r w:rsidRPr="004B214A">
        <w:rPr>
          <w:rFonts w:asciiTheme="minorHAnsi" w:eastAsiaTheme="minorEastAsia" w:cstheme="minorBidi"/>
          <w:color w:val="auto"/>
          <w:kern w:val="2"/>
          <w:sz w:val="21"/>
          <w:szCs w:val="22"/>
        </w:rPr>
        <w:t xml:space="preserve">QR </w:t>
      </w:r>
      <w:r w:rsidRPr="004B214A">
        <w:rPr>
          <w:rFonts w:asciiTheme="minorHAnsi" w:eastAsiaTheme="minorEastAsia" w:cstheme="minorBidi" w:hint="eastAsia"/>
          <w:color w:val="auto"/>
          <w:kern w:val="2"/>
          <w:sz w:val="21"/>
          <w:szCs w:val="22"/>
        </w:rPr>
        <w:t>コードもしくは以下の</w:t>
      </w:r>
      <w:r w:rsidRPr="004B214A">
        <w:rPr>
          <w:rFonts w:asciiTheme="minorHAnsi" w:eastAsiaTheme="minorEastAsia" w:cstheme="minorBidi"/>
          <w:color w:val="auto"/>
          <w:kern w:val="2"/>
          <w:sz w:val="21"/>
          <w:szCs w:val="22"/>
        </w:rPr>
        <w:t>URL</w:t>
      </w:r>
      <w:r w:rsidRPr="004B214A">
        <w:rPr>
          <w:rFonts w:asciiTheme="minorHAnsi" w:eastAsiaTheme="minorEastAsia" w:cstheme="minorBidi" w:hint="eastAsia"/>
          <w:color w:val="auto"/>
          <w:kern w:val="2"/>
          <w:sz w:val="21"/>
          <w:szCs w:val="22"/>
        </w:rPr>
        <w:t>から申し込み</w:t>
      </w:r>
    </w:p>
    <w:p w14:paraId="0B3EBF0E" w14:textId="77777777" w:rsidR="007C28C7" w:rsidRPr="004B214A" w:rsidRDefault="007C28C7" w:rsidP="007C28C7">
      <w:pPr>
        <w:pStyle w:val="Default"/>
        <w:spacing w:line="340" w:lineRule="exact"/>
        <w:ind w:leftChars="600" w:left="1260" w:firstLineChars="200" w:firstLine="420"/>
        <w:rPr>
          <w:rFonts w:asciiTheme="minorHAnsi" w:eastAsiaTheme="minorEastAsia" w:cstheme="minorBidi"/>
          <w:color w:val="auto"/>
          <w:kern w:val="2"/>
          <w:sz w:val="21"/>
          <w:szCs w:val="22"/>
        </w:rPr>
      </w:pPr>
      <w:r w:rsidRPr="004B214A">
        <w:rPr>
          <w:rFonts w:asciiTheme="minorHAnsi" w:eastAsiaTheme="minorEastAsia" w:cstheme="minorBidi" w:hint="eastAsia"/>
          <w:color w:val="auto"/>
          <w:kern w:val="2"/>
          <w:sz w:val="21"/>
          <w:szCs w:val="22"/>
        </w:rPr>
        <w:t>ください。</w:t>
      </w:r>
    </w:p>
    <w:p w14:paraId="013445AB" w14:textId="11512A34" w:rsidR="007C28C7" w:rsidRPr="00070489" w:rsidRDefault="007C28C7" w:rsidP="007C28C7">
      <w:pPr>
        <w:pStyle w:val="Default"/>
        <w:spacing w:line="340" w:lineRule="exact"/>
        <w:ind w:firstLine="576"/>
        <w:rPr>
          <w:rFonts w:asciiTheme="minorHAnsi"/>
          <w:sz w:val="21"/>
          <w:szCs w:val="21"/>
        </w:rPr>
      </w:pPr>
      <w:r w:rsidRPr="004673B9">
        <w:rPr>
          <w:rFonts w:eastAsiaTheme="minorHAnsi" w:hint="eastAsia"/>
          <w:color w:val="auto"/>
        </w:rPr>
        <w:t>●</w:t>
      </w:r>
      <w:r w:rsidRPr="004B214A">
        <w:rPr>
          <w:rFonts w:asciiTheme="minorHAnsi" w:eastAsiaTheme="minorEastAsia" w:cstheme="minorBidi" w:hint="eastAsia"/>
          <w:color w:val="auto"/>
          <w:kern w:val="2"/>
          <w:sz w:val="21"/>
          <w:szCs w:val="22"/>
        </w:rPr>
        <w:t>申し込み</w:t>
      </w:r>
      <w:r>
        <w:rPr>
          <w:rFonts w:asciiTheme="minorHAnsi" w:eastAsiaTheme="minorEastAsia" w:cstheme="minorBidi" w:hint="eastAsia"/>
          <w:color w:val="auto"/>
          <w:kern w:val="2"/>
          <w:sz w:val="21"/>
          <w:szCs w:val="22"/>
        </w:rPr>
        <w:t>用</w:t>
      </w:r>
      <w:r w:rsidRPr="004B214A">
        <w:rPr>
          <w:rFonts w:asciiTheme="minorHAnsi" w:eastAsiaTheme="minorEastAsia" w:cstheme="minorBidi" w:hint="eastAsia"/>
          <w:color w:val="auto"/>
          <w:kern w:val="2"/>
          <w:sz w:val="21"/>
          <w:szCs w:val="22"/>
        </w:rPr>
        <w:t>URL</w:t>
      </w:r>
      <w:r>
        <w:rPr>
          <w:rFonts w:asciiTheme="minorHAnsi" w:eastAsiaTheme="minorEastAsia" w:cstheme="minorBidi" w:hint="eastAsia"/>
          <w:color w:val="auto"/>
          <w:kern w:val="2"/>
          <w:sz w:val="21"/>
          <w:szCs w:val="22"/>
        </w:rPr>
        <w:t>：</w:t>
      </w:r>
      <w:r w:rsidRPr="001A31EB">
        <w:t xml:space="preserve"> </w:t>
      </w:r>
      <w:r w:rsidR="00794ED0" w:rsidRPr="00070489">
        <w:rPr>
          <w:rFonts w:asciiTheme="minorHAnsi"/>
          <w:sz w:val="21"/>
          <w:szCs w:val="21"/>
        </w:rPr>
        <w:t>https://forms.office.com/r/WeaKManPYG</w:t>
      </w:r>
    </w:p>
    <w:p w14:paraId="4D6172D5" w14:textId="0197D110" w:rsidR="007C28C7" w:rsidRPr="004673B9" w:rsidRDefault="007C28C7" w:rsidP="007C28C7">
      <w:pPr>
        <w:spacing w:line="340" w:lineRule="exact"/>
        <w:ind w:firstLineChars="300" w:firstLine="630"/>
        <w:rPr>
          <w:rFonts w:eastAsiaTheme="minorHAnsi"/>
          <w:strike/>
        </w:rPr>
      </w:pPr>
      <w:r w:rsidRPr="004673B9">
        <w:rPr>
          <w:rFonts w:eastAsiaTheme="minorHAnsi" w:hint="eastAsia"/>
        </w:rPr>
        <w:t xml:space="preserve">●すおうの会HP　</w:t>
      </w:r>
      <w:hyperlink r:id="rId8" w:history="1">
        <w:r w:rsidRPr="004673B9">
          <w:rPr>
            <w:rFonts w:eastAsiaTheme="minorHAnsi" w:hint="eastAsia"/>
            <w:u w:val="single"/>
          </w:rPr>
          <w:t>www.suounokai.jp</w:t>
        </w:r>
      </w:hyperlink>
      <w:r w:rsidRPr="004673B9">
        <w:rPr>
          <w:rFonts w:eastAsiaTheme="minorHAnsi" w:hint="eastAsia"/>
        </w:rPr>
        <w:t>からも申込みできます。</w:t>
      </w:r>
    </w:p>
    <w:p w14:paraId="2E7F3AAF" w14:textId="1FD61844" w:rsidR="007C28C7" w:rsidRPr="004673B9" w:rsidRDefault="007C28C7" w:rsidP="007C28C7">
      <w:pPr>
        <w:spacing w:line="340" w:lineRule="exact"/>
        <w:ind w:firstLineChars="300" w:firstLine="630"/>
        <w:rPr>
          <w:rFonts w:eastAsiaTheme="minorHAnsi"/>
          <w:strike/>
        </w:rPr>
      </w:pPr>
    </w:p>
    <w:p w14:paraId="61FB20B1" w14:textId="0DD53345" w:rsidR="007C28C7" w:rsidRPr="00F2318C" w:rsidRDefault="007C28C7" w:rsidP="007C28C7">
      <w:pPr>
        <w:spacing w:line="300" w:lineRule="exact"/>
        <w:ind w:firstLineChars="100" w:firstLine="214"/>
        <w:rPr>
          <w:rFonts w:ascii="Times New Roman" w:eastAsiaTheme="minorHAnsi" w:hAnsi="Times New Roman" w:cs="Times New Roman"/>
          <w:lang w:eastAsia="zh-TW"/>
        </w:rPr>
      </w:pPr>
      <w:r w:rsidRPr="00B1765E">
        <w:rPr>
          <w:rFonts w:asciiTheme="minorEastAsia" w:hAnsiTheme="minorEastAsia" w:cs="MS Mincho" w:hint="eastAsia"/>
          <w:b/>
          <w:bCs/>
          <w:lang w:eastAsia="zh-TW"/>
        </w:rPr>
        <w:t>申込締切</w:t>
      </w:r>
      <w:r>
        <w:rPr>
          <w:rFonts w:asciiTheme="minorEastAsia" w:hAnsiTheme="minorEastAsia" w:cs="MS Mincho" w:hint="eastAsia"/>
          <w:b/>
          <w:bCs/>
        </w:rPr>
        <w:t xml:space="preserve">　</w:t>
      </w:r>
      <w:r w:rsidRPr="00B1765E">
        <w:rPr>
          <w:rFonts w:ascii="MS Mincho" w:eastAsia="MS Mincho" w:hAnsi="MS Mincho" w:cs="MS Mincho" w:hint="eastAsia"/>
          <w:b/>
          <w:bCs/>
          <w:lang w:eastAsia="zh-TW"/>
        </w:rPr>
        <w:t>：</w:t>
      </w:r>
      <w:r w:rsidRPr="00F2318C">
        <w:rPr>
          <w:rFonts w:ascii="MS Mincho" w:eastAsia="MS Mincho" w:hAnsi="MS Mincho" w:cs="MS Mincho" w:hint="eastAsia"/>
          <w:lang w:eastAsia="zh-TW"/>
        </w:rPr>
        <w:t>令和</w:t>
      </w:r>
      <w:r w:rsidR="008F44E2">
        <w:rPr>
          <w:rFonts w:asciiTheme="minorEastAsia" w:hAnsiTheme="minorEastAsia" w:cs="Times New Roman" w:hint="eastAsia"/>
        </w:rPr>
        <w:t>６</w:t>
      </w:r>
      <w:r w:rsidRPr="00F2318C">
        <w:rPr>
          <w:rFonts w:ascii="MS Mincho" w:eastAsia="MS Mincho" w:hAnsi="MS Mincho" w:cs="MS Mincho" w:hint="eastAsia"/>
          <w:lang w:eastAsia="zh-TW"/>
        </w:rPr>
        <w:t>年</w:t>
      </w:r>
      <w:r w:rsidRPr="0030373B">
        <w:rPr>
          <w:rFonts w:eastAsiaTheme="minorHAnsi" w:cs="Times New Roman" w:hint="eastAsia"/>
          <w:lang w:eastAsia="zh-TW"/>
        </w:rPr>
        <w:t>1</w:t>
      </w:r>
      <w:r w:rsidRPr="00F2318C">
        <w:rPr>
          <w:rFonts w:eastAsiaTheme="minorHAnsi" w:cs="Times New Roman"/>
          <w:lang w:eastAsia="zh-TW"/>
        </w:rPr>
        <w:t>1</w:t>
      </w:r>
      <w:r w:rsidRPr="00F2318C">
        <w:rPr>
          <w:rFonts w:ascii="MS Mincho" w:eastAsia="MS Mincho" w:hAnsi="MS Mincho" w:cs="MS Mincho" w:hint="eastAsia"/>
          <w:lang w:eastAsia="zh-TW"/>
        </w:rPr>
        <w:t>月</w:t>
      </w:r>
      <w:r w:rsidR="001F3D14">
        <w:rPr>
          <w:rFonts w:cs="Times New Roman"/>
        </w:rPr>
        <w:t>28</w:t>
      </w:r>
      <w:r w:rsidRPr="00F2318C">
        <w:rPr>
          <w:rFonts w:ascii="MS Mincho" w:eastAsia="MS Mincho" w:hAnsi="MS Mincho" w:cs="MS Mincho" w:hint="eastAsia"/>
          <w:lang w:eastAsia="zh-TW"/>
        </w:rPr>
        <w:t>日</w:t>
      </w:r>
      <w:r w:rsidRPr="00F2318C">
        <w:rPr>
          <w:rFonts w:ascii="Times New Roman" w:eastAsiaTheme="minorHAnsi" w:hAnsi="Times New Roman" w:cs="Times New Roman"/>
          <w:lang w:eastAsia="zh-TW"/>
        </w:rPr>
        <w:t>(</w:t>
      </w:r>
      <w:r w:rsidR="001F3D14">
        <w:rPr>
          <w:rFonts w:asciiTheme="minorEastAsia" w:hAnsiTheme="minorEastAsia" w:cs="Times New Roman" w:hint="eastAsia"/>
        </w:rPr>
        <w:t>木</w:t>
      </w:r>
      <w:r w:rsidRPr="00F2318C">
        <w:rPr>
          <w:rFonts w:ascii="Times New Roman" w:eastAsiaTheme="minorHAnsi" w:hAnsi="Times New Roman" w:cs="Times New Roman"/>
          <w:lang w:eastAsia="zh-TW"/>
        </w:rPr>
        <w:t>)</w:t>
      </w:r>
    </w:p>
    <w:p w14:paraId="6BF35792" w14:textId="7C8A708A" w:rsidR="009247C0" w:rsidRPr="00993863" w:rsidRDefault="007C28C7" w:rsidP="00993863">
      <w:pPr>
        <w:spacing w:line="300" w:lineRule="exact"/>
        <w:ind w:firstLineChars="200" w:firstLine="420"/>
      </w:pPr>
      <w:r>
        <w:rPr>
          <w:rFonts w:hAnsi="MS Mincho" w:hint="eastAsia"/>
        </w:rPr>
        <w:t>※申し込まれた方には、</w:t>
      </w:r>
      <w:r w:rsidRPr="00D93606">
        <w:rPr>
          <w:rFonts w:hint="eastAsia"/>
        </w:rPr>
        <w:t>当日の</w:t>
      </w:r>
      <w:r w:rsidRPr="00D93606">
        <w:t>Zoom</w:t>
      </w:r>
      <w:r w:rsidRPr="00D93606">
        <w:rPr>
          <w:rFonts w:hint="eastAsia"/>
        </w:rPr>
        <w:t>の</w:t>
      </w:r>
      <w:r w:rsidRPr="003A0B6D">
        <w:rPr>
          <w:rFonts w:hint="eastAsia"/>
        </w:rPr>
        <w:t>URL</w:t>
      </w:r>
      <w:r w:rsidRPr="003A0B6D">
        <w:rPr>
          <w:rFonts w:hint="eastAsia"/>
        </w:rPr>
        <w:t>、</w:t>
      </w:r>
      <w:r w:rsidRPr="003A0B6D">
        <w:t>ID</w:t>
      </w:r>
      <w:r w:rsidRPr="003A0B6D">
        <w:rPr>
          <w:rFonts w:hint="eastAsia"/>
        </w:rPr>
        <w:t>、</w:t>
      </w:r>
      <w:r w:rsidRPr="003A0B6D">
        <w:t>PW</w:t>
      </w:r>
      <w:r w:rsidRPr="003A0B6D">
        <w:rPr>
          <w:rFonts w:hint="eastAsia"/>
        </w:rPr>
        <w:t>を４日前位までに</w:t>
      </w:r>
      <w:r w:rsidRPr="00D93606">
        <w:rPr>
          <w:rFonts w:hint="eastAsia"/>
        </w:rPr>
        <w:t>連絡</w:t>
      </w:r>
      <w:r>
        <w:rPr>
          <w:rFonts w:hint="eastAsia"/>
        </w:rPr>
        <w:t>いた</w:t>
      </w:r>
      <w:r w:rsidRPr="00D93606">
        <w:rPr>
          <w:rFonts w:hint="eastAsia"/>
        </w:rPr>
        <w:t>します。</w:t>
      </w:r>
    </w:p>
    <w:sectPr w:rsidR="009247C0" w:rsidRPr="00993863" w:rsidSect="00070489">
      <w:pgSz w:w="11906" w:h="16838" w:code="9"/>
      <w:pgMar w:top="1134"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22E6A" w14:textId="77777777" w:rsidR="008C1C58" w:rsidRDefault="008C1C58" w:rsidP="00587463">
      <w:r>
        <w:separator/>
      </w:r>
    </w:p>
  </w:endnote>
  <w:endnote w:type="continuationSeparator" w:id="0">
    <w:p w14:paraId="492EEF2D" w14:textId="77777777" w:rsidR="008C1C58" w:rsidRDefault="008C1C58" w:rsidP="0058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inherit">
    <w:altName w:val="Times New Roman"/>
    <w:panose1 w:val="020B0604020202020204"/>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315AF" w14:textId="77777777" w:rsidR="008C1C58" w:rsidRDefault="008C1C58" w:rsidP="00587463">
      <w:r>
        <w:separator/>
      </w:r>
    </w:p>
  </w:footnote>
  <w:footnote w:type="continuationSeparator" w:id="0">
    <w:p w14:paraId="780CE86B" w14:textId="77777777" w:rsidR="008C1C58" w:rsidRDefault="008C1C58" w:rsidP="00587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8EF"/>
    <w:rsid w:val="0000732B"/>
    <w:rsid w:val="000114F2"/>
    <w:rsid w:val="000144D0"/>
    <w:rsid w:val="00055D59"/>
    <w:rsid w:val="00060290"/>
    <w:rsid w:val="00070489"/>
    <w:rsid w:val="00085B3F"/>
    <w:rsid w:val="00087028"/>
    <w:rsid w:val="000A7C3C"/>
    <w:rsid w:val="00107848"/>
    <w:rsid w:val="0013769E"/>
    <w:rsid w:val="00156828"/>
    <w:rsid w:val="00170FCF"/>
    <w:rsid w:val="0017478B"/>
    <w:rsid w:val="001916BC"/>
    <w:rsid w:val="00195D8B"/>
    <w:rsid w:val="00197D88"/>
    <w:rsid w:val="001A1548"/>
    <w:rsid w:val="001A31EB"/>
    <w:rsid w:val="001B3EE0"/>
    <w:rsid w:val="001B6147"/>
    <w:rsid w:val="001F3D14"/>
    <w:rsid w:val="00206A69"/>
    <w:rsid w:val="00212495"/>
    <w:rsid w:val="00213B2C"/>
    <w:rsid w:val="0022666F"/>
    <w:rsid w:val="00234531"/>
    <w:rsid w:val="002522E1"/>
    <w:rsid w:val="00262065"/>
    <w:rsid w:val="00266D09"/>
    <w:rsid w:val="00284C55"/>
    <w:rsid w:val="0028746E"/>
    <w:rsid w:val="00294535"/>
    <w:rsid w:val="002A40FD"/>
    <w:rsid w:val="002D57EF"/>
    <w:rsid w:val="002E064B"/>
    <w:rsid w:val="002E5CAD"/>
    <w:rsid w:val="0030373B"/>
    <w:rsid w:val="00317985"/>
    <w:rsid w:val="00330090"/>
    <w:rsid w:val="003370F9"/>
    <w:rsid w:val="0034024A"/>
    <w:rsid w:val="003550BF"/>
    <w:rsid w:val="00366D89"/>
    <w:rsid w:val="003A0B6D"/>
    <w:rsid w:val="003C5393"/>
    <w:rsid w:val="003D68BF"/>
    <w:rsid w:val="004048AA"/>
    <w:rsid w:val="00436408"/>
    <w:rsid w:val="004704D0"/>
    <w:rsid w:val="004740A4"/>
    <w:rsid w:val="00475C56"/>
    <w:rsid w:val="004764B4"/>
    <w:rsid w:val="004771EA"/>
    <w:rsid w:val="00497D81"/>
    <w:rsid w:val="004B214A"/>
    <w:rsid w:val="004B3D2E"/>
    <w:rsid w:val="004B402F"/>
    <w:rsid w:val="004C7A16"/>
    <w:rsid w:val="004D6F60"/>
    <w:rsid w:val="004E2275"/>
    <w:rsid w:val="004E6793"/>
    <w:rsid w:val="004E7E9D"/>
    <w:rsid w:val="004F489F"/>
    <w:rsid w:val="00501BFF"/>
    <w:rsid w:val="0050629A"/>
    <w:rsid w:val="00516F2C"/>
    <w:rsid w:val="005269B2"/>
    <w:rsid w:val="005556BF"/>
    <w:rsid w:val="00557934"/>
    <w:rsid w:val="005861C5"/>
    <w:rsid w:val="00587463"/>
    <w:rsid w:val="005877B2"/>
    <w:rsid w:val="005A1C5B"/>
    <w:rsid w:val="005C278D"/>
    <w:rsid w:val="005C5CF0"/>
    <w:rsid w:val="005E0C73"/>
    <w:rsid w:val="005F61F3"/>
    <w:rsid w:val="006201C1"/>
    <w:rsid w:val="00622880"/>
    <w:rsid w:val="0062637F"/>
    <w:rsid w:val="00636C04"/>
    <w:rsid w:val="0064431E"/>
    <w:rsid w:val="00645C74"/>
    <w:rsid w:val="00694ADE"/>
    <w:rsid w:val="006B763B"/>
    <w:rsid w:val="006D363D"/>
    <w:rsid w:val="00725CC3"/>
    <w:rsid w:val="007316F4"/>
    <w:rsid w:val="00754355"/>
    <w:rsid w:val="007705EF"/>
    <w:rsid w:val="0079151A"/>
    <w:rsid w:val="00794ED0"/>
    <w:rsid w:val="007C28C7"/>
    <w:rsid w:val="007E18B6"/>
    <w:rsid w:val="007F2494"/>
    <w:rsid w:val="007F6BCB"/>
    <w:rsid w:val="008206F9"/>
    <w:rsid w:val="008231EC"/>
    <w:rsid w:val="0083008E"/>
    <w:rsid w:val="00834A02"/>
    <w:rsid w:val="00843D66"/>
    <w:rsid w:val="00857B51"/>
    <w:rsid w:val="008666DC"/>
    <w:rsid w:val="00867C64"/>
    <w:rsid w:val="008838FF"/>
    <w:rsid w:val="008A5DA2"/>
    <w:rsid w:val="008C1C58"/>
    <w:rsid w:val="008D787D"/>
    <w:rsid w:val="008F43AD"/>
    <w:rsid w:val="008F44E2"/>
    <w:rsid w:val="008F7A3B"/>
    <w:rsid w:val="009234C2"/>
    <w:rsid w:val="009247C0"/>
    <w:rsid w:val="00924E28"/>
    <w:rsid w:val="00976ABD"/>
    <w:rsid w:val="00987CBB"/>
    <w:rsid w:val="00993863"/>
    <w:rsid w:val="009A148E"/>
    <w:rsid w:val="009B5B9B"/>
    <w:rsid w:val="009C119F"/>
    <w:rsid w:val="009C4996"/>
    <w:rsid w:val="009F50BF"/>
    <w:rsid w:val="00A11164"/>
    <w:rsid w:val="00A37D1D"/>
    <w:rsid w:val="00A459EB"/>
    <w:rsid w:val="00AA05B7"/>
    <w:rsid w:val="00AA484C"/>
    <w:rsid w:val="00AB62A2"/>
    <w:rsid w:val="00AC2783"/>
    <w:rsid w:val="00AE60F8"/>
    <w:rsid w:val="00AF3DFD"/>
    <w:rsid w:val="00B00128"/>
    <w:rsid w:val="00B106A6"/>
    <w:rsid w:val="00B11F53"/>
    <w:rsid w:val="00B1765E"/>
    <w:rsid w:val="00B2439C"/>
    <w:rsid w:val="00B30CFC"/>
    <w:rsid w:val="00B427B3"/>
    <w:rsid w:val="00B530D9"/>
    <w:rsid w:val="00B577A5"/>
    <w:rsid w:val="00B62C6E"/>
    <w:rsid w:val="00B649C2"/>
    <w:rsid w:val="00B660D4"/>
    <w:rsid w:val="00B718B9"/>
    <w:rsid w:val="00B84835"/>
    <w:rsid w:val="00BD6037"/>
    <w:rsid w:val="00C116B3"/>
    <w:rsid w:val="00C1569C"/>
    <w:rsid w:val="00C2232E"/>
    <w:rsid w:val="00C35FE5"/>
    <w:rsid w:val="00C41491"/>
    <w:rsid w:val="00C47657"/>
    <w:rsid w:val="00C85FDD"/>
    <w:rsid w:val="00C93A5A"/>
    <w:rsid w:val="00CA73A7"/>
    <w:rsid w:val="00CC4E0C"/>
    <w:rsid w:val="00CD2BE0"/>
    <w:rsid w:val="00CE1CE1"/>
    <w:rsid w:val="00CF2A66"/>
    <w:rsid w:val="00D20050"/>
    <w:rsid w:val="00D21DBE"/>
    <w:rsid w:val="00D2228D"/>
    <w:rsid w:val="00D449D9"/>
    <w:rsid w:val="00D631B4"/>
    <w:rsid w:val="00D7084F"/>
    <w:rsid w:val="00D771E8"/>
    <w:rsid w:val="00D91A26"/>
    <w:rsid w:val="00D93606"/>
    <w:rsid w:val="00DA1A8D"/>
    <w:rsid w:val="00DC48EB"/>
    <w:rsid w:val="00DE4062"/>
    <w:rsid w:val="00E164BB"/>
    <w:rsid w:val="00E3276B"/>
    <w:rsid w:val="00E368AC"/>
    <w:rsid w:val="00E41629"/>
    <w:rsid w:val="00E423C0"/>
    <w:rsid w:val="00E576D8"/>
    <w:rsid w:val="00EB7198"/>
    <w:rsid w:val="00EC08EF"/>
    <w:rsid w:val="00EF4977"/>
    <w:rsid w:val="00F2318C"/>
    <w:rsid w:val="00F4542C"/>
    <w:rsid w:val="00F6044A"/>
    <w:rsid w:val="00F6692A"/>
    <w:rsid w:val="00F73B33"/>
    <w:rsid w:val="00F80A0E"/>
    <w:rsid w:val="00FC787D"/>
    <w:rsid w:val="00FE2160"/>
    <w:rsid w:val="00FF5E0E"/>
    <w:rsid w:val="00FF5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57E79D"/>
  <w15:docId w15:val="{5B10EE9C-87B0-4F01-9221-1B91D6F0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8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463"/>
    <w:pPr>
      <w:tabs>
        <w:tab w:val="center" w:pos="4252"/>
        <w:tab w:val="right" w:pos="8504"/>
      </w:tabs>
      <w:snapToGrid w:val="0"/>
    </w:pPr>
  </w:style>
  <w:style w:type="character" w:customStyle="1" w:styleId="a4">
    <w:name w:val="ヘッダー (文字)"/>
    <w:basedOn w:val="a0"/>
    <w:link w:val="a3"/>
    <w:uiPriority w:val="99"/>
    <w:rsid w:val="00587463"/>
  </w:style>
  <w:style w:type="paragraph" w:styleId="a5">
    <w:name w:val="footer"/>
    <w:basedOn w:val="a"/>
    <w:link w:val="a6"/>
    <w:uiPriority w:val="99"/>
    <w:unhideWhenUsed/>
    <w:rsid w:val="00587463"/>
    <w:pPr>
      <w:tabs>
        <w:tab w:val="center" w:pos="4252"/>
        <w:tab w:val="right" w:pos="8504"/>
      </w:tabs>
      <w:snapToGrid w:val="0"/>
    </w:pPr>
  </w:style>
  <w:style w:type="character" w:customStyle="1" w:styleId="a6">
    <w:name w:val="フッター (文字)"/>
    <w:basedOn w:val="a0"/>
    <w:link w:val="a5"/>
    <w:uiPriority w:val="99"/>
    <w:rsid w:val="00587463"/>
  </w:style>
  <w:style w:type="character" w:styleId="a7">
    <w:name w:val="Hyperlink"/>
    <w:basedOn w:val="a0"/>
    <w:uiPriority w:val="99"/>
    <w:unhideWhenUsed/>
    <w:rsid w:val="006B763B"/>
    <w:rPr>
      <w:color w:val="0563C1" w:themeColor="hyperlink"/>
      <w:u w:val="single"/>
    </w:rPr>
  </w:style>
  <w:style w:type="paragraph" w:customStyle="1" w:styleId="Default">
    <w:name w:val="Default"/>
    <w:rsid w:val="00857B51"/>
    <w:pPr>
      <w:widowControl w:val="0"/>
      <w:autoSpaceDE w:val="0"/>
      <w:autoSpaceDN w:val="0"/>
      <w:adjustRightInd w:val="0"/>
    </w:pPr>
    <w:rPr>
      <w:rFonts w:ascii="MS Mincho" w:eastAsia="MS Mincho" w:cs="MS Mincho"/>
      <w:color w:val="000000"/>
      <w:kern w:val="0"/>
      <w:sz w:val="24"/>
      <w:szCs w:val="24"/>
    </w:rPr>
  </w:style>
  <w:style w:type="paragraph" w:styleId="a8">
    <w:name w:val="Note Heading"/>
    <w:basedOn w:val="a"/>
    <w:next w:val="a"/>
    <w:link w:val="a9"/>
    <w:uiPriority w:val="99"/>
    <w:unhideWhenUsed/>
    <w:rsid w:val="00B718B9"/>
    <w:pPr>
      <w:jc w:val="center"/>
    </w:pPr>
  </w:style>
  <w:style w:type="character" w:customStyle="1" w:styleId="a9">
    <w:name w:val="記 (文字)"/>
    <w:basedOn w:val="a0"/>
    <w:link w:val="a8"/>
    <w:uiPriority w:val="99"/>
    <w:rsid w:val="00B718B9"/>
  </w:style>
  <w:style w:type="paragraph" w:styleId="aa">
    <w:name w:val="Closing"/>
    <w:basedOn w:val="a"/>
    <w:link w:val="ab"/>
    <w:uiPriority w:val="99"/>
    <w:unhideWhenUsed/>
    <w:rsid w:val="00B718B9"/>
    <w:pPr>
      <w:jc w:val="right"/>
    </w:pPr>
  </w:style>
  <w:style w:type="character" w:customStyle="1" w:styleId="ab">
    <w:name w:val="結語 (文字)"/>
    <w:basedOn w:val="a0"/>
    <w:link w:val="aa"/>
    <w:uiPriority w:val="99"/>
    <w:rsid w:val="00B718B9"/>
  </w:style>
  <w:style w:type="paragraph" w:styleId="ac">
    <w:name w:val="No Spacing"/>
    <w:uiPriority w:val="1"/>
    <w:qFormat/>
    <w:rsid w:val="00B718B9"/>
    <w:pPr>
      <w:widowControl w:val="0"/>
      <w:jc w:val="both"/>
    </w:pPr>
  </w:style>
  <w:style w:type="table" w:styleId="ad">
    <w:name w:val="Table Grid"/>
    <w:basedOn w:val="a1"/>
    <w:uiPriority w:val="39"/>
    <w:rsid w:val="00D44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0704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Unresolved Mention"/>
    <w:basedOn w:val="a0"/>
    <w:uiPriority w:val="99"/>
    <w:semiHidden/>
    <w:unhideWhenUsed/>
    <w:rsid w:val="0092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71597">
      <w:bodyDiv w:val="1"/>
      <w:marLeft w:val="0"/>
      <w:marRight w:val="0"/>
      <w:marTop w:val="0"/>
      <w:marBottom w:val="0"/>
      <w:divBdr>
        <w:top w:val="none" w:sz="0" w:space="0" w:color="auto"/>
        <w:left w:val="none" w:sz="0" w:space="0" w:color="auto"/>
        <w:bottom w:val="none" w:sz="0" w:space="0" w:color="auto"/>
        <w:right w:val="none" w:sz="0" w:space="0" w:color="auto"/>
      </w:divBdr>
    </w:div>
    <w:div w:id="180866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ounokai.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02818FB-B58D-4748-AAE4-73B5E03F896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柳原美紗子</dc:creator>
  <cp:lastModifiedBy>mmorita@u-gakugei.ac.jp</cp:lastModifiedBy>
  <cp:revision>2</cp:revision>
  <cp:lastPrinted>2018-09-23T14:58:00Z</cp:lastPrinted>
  <dcterms:created xsi:type="dcterms:W3CDTF">2024-11-07T13:32:00Z</dcterms:created>
  <dcterms:modified xsi:type="dcterms:W3CDTF">2024-11-07T13:32:00Z</dcterms:modified>
</cp:coreProperties>
</file>